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02E49" w14:textId="0B755609" w:rsidR="00C314BD" w:rsidRPr="00C314BD" w:rsidRDefault="00C314BD" w:rsidP="00C314BD">
      <w:pPr>
        <w:jc w:val="center"/>
        <w:rPr>
          <w:rFonts w:ascii="Times New Roman" w:hAnsi="Times New Roman" w:cs="Times New Roman"/>
        </w:rPr>
      </w:pPr>
      <w:r w:rsidRPr="00C314BD">
        <w:rPr>
          <w:rFonts w:ascii="Times New Roman" w:hAnsi="Times New Roman" w:cs="Times New Roman"/>
        </w:rPr>
        <w:t xml:space="preserve">My Life During </w:t>
      </w:r>
      <w:r w:rsidR="006F03B6">
        <w:rPr>
          <w:rFonts w:ascii="Times New Roman" w:hAnsi="Times New Roman" w:cs="Times New Roman"/>
        </w:rPr>
        <w:t xml:space="preserve">the </w:t>
      </w:r>
      <w:r w:rsidRPr="00C314BD">
        <w:rPr>
          <w:rFonts w:ascii="Times New Roman" w:hAnsi="Times New Roman" w:cs="Times New Roman"/>
        </w:rPr>
        <w:t>Coronavirus</w:t>
      </w:r>
    </w:p>
    <w:p w14:paraId="3F5C8F0B" w14:textId="77777777" w:rsidR="00C314BD" w:rsidRPr="00C314BD" w:rsidRDefault="00C314BD" w:rsidP="00C314BD">
      <w:pPr>
        <w:rPr>
          <w:rFonts w:ascii="Times New Roman" w:hAnsi="Times New Roman" w:cs="Times New Roman"/>
        </w:rPr>
      </w:pPr>
      <w:r w:rsidRPr="00C314BD">
        <w:rPr>
          <w:rFonts w:ascii="Times New Roman" w:hAnsi="Times New Roman" w:cs="Times New Roman"/>
        </w:rPr>
        <w:t xml:space="preserve">           My life has been very different ever since </w:t>
      </w:r>
      <w:proofErr w:type="spellStart"/>
      <w:r w:rsidRPr="00C314BD">
        <w:rPr>
          <w:rFonts w:ascii="Times New Roman" w:hAnsi="Times New Roman" w:cs="Times New Roman"/>
        </w:rPr>
        <w:t>Covid</w:t>
      </w:r>
      <w:proofErr w:type="spellEnd"/>
      <w:r w:rsidRPr="00C314BD">
        <w:rPr>
          <w:rFonts w:ascii="Times New Roman" w:hAnsi="Times New Roman" w:cs="Times New Roman"/>
        </w:rPr>
        <w:t xml:space="preserve"> hit the US in March and put the country on quarantine. Some of it has been good, some of it has been bad. As for my home and family life, it has seen some improvement over the last several months. I have always had a good relationship with my parents, but since we all have been in the house more, I have been able to talk with them more than I was before. However, my friends have dramatically changed. I have become very close with a group of friends that went to a different high school. I’ve always been friends with them, but now I can say without a doubt that those people are my best friends. Unfortunately, I have had a lack of communication with most people from my high school over quarantine. That combined with the fact that a lot of them are moving away to college, makes it hard for me to stay close with a lot of them. </w:t>
      </w:r>
    </w:p>
    <w:p w14:paraId="567D5CFD" w14:textId="5CE881D2" w:rsidR="00BA45A6" w:rsidRPr="00C314BD" w:rsidRDefault="00C314BD" w:rsidP="00C314BD">
      <w:pPr>
        <w:ind w:firstLine="720"/>
      </w:pPr>
      <w:r w:rsidRPr="00C314BD">
        <w:rPr>
          <w:rFonts w:ascii="Times New Roman" w:hAnsi="Times New Roman" w:cs="Times New Roman"/>
        </w:rPr>
        <w:t>School has been a little rough for me too. I have found that it is challenging to focus because I am in my room and there are so many distractions to take away from my computer screen. Also, there is nobody to tell me to pay better attention, so it’s up to me to make sure that I stay focused as best as I can. My eating and exercise have changed a lot as well, as of recent. Since there are not many places open, I have been using delivery services to get food, which to be honest, has been very nice. It’s so easy to use and there are a lot of options to choose from. Exercising has been very important to me since junior year of high school, but I have taken it up a notch during quarantine because of ample time, and it is starting to show. At the beginning of the year, I weighed around 155 pounds. It is was a good weight for me, but I still wanted to gain a little bit of muscle, so I spent a lot of time exercising and trying my best to eat healthy, hardy food. Now, I weigh around 165 pounds and feel better than ever. All in all, I feel like I have made the most out of these strange times, and I am looking forward to what the future holds as we begin to find cures and the virus begins to die down.</w:t>
      </w:r>
    </w:p>
    <w:sectPr w:rsidR="00BA45A6" w:rsidRPr="00C314BD" w:rsidSect="00124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A6"/>
    <w:rsid w:val="001240EB"/>
    <w:rsid w:val="00311CBC"/>
    <w:rsid w:val="003144F9"/>
    <w:rsid w:val="006F03B6"/>
    <w:rsid w:val="00760898"/>
    <w:rsid w:val="00825057"/>
    <w:rsid w:val="00A4291F"/>
    <w:rsid w:val="00BA45A6"/>
    <w:rsid w:val="00C03930"/>
    <w:rsid w:val="00C314BD"/>
    <w:rsid w:val="00FC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A58E9"/>
  <w15:chartTrackingRefBased/>
  <w15:docId w15:val="{01112C20-83C9-054D-AF7F-24D7F361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Shumway, Charlie</dc:creator>
  <cp:keywords/>
  <dc:description/>
  <cp:lastModifiedBy>Shumway, Charlie</cp:lastModifiedBy>
  <cp:revision>2</cp:revision>
  <dcterms:created xsi:type="dcterms:W3CDTF">2020-10-13T22:35:00Z</dcterms:created>
  <dcterms:modified xsi:type="dcterms:W3CDTF">2020-10-13T22:35:00Z</dcterms:modified>
</cp:coreProperties>
</file>